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1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</w:p>
    <w:p w14:paraId="4FD92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6A846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广西科技“赋能”行动计划2027年项目</w:t>
      </w:r>
    </w:p>
    <w:p w14:paraId="0E9D3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申报指南建议表</w:t>
      </w:r>
    </w:p>
    <w:p w14:paraId="03C9D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tbl>
      <w:tblPr>
        <w:tblStyle w:val="7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2139"/>
        <w:gridCol w:w="41"/>
        <w:gridCol w:w="599"/>
        <w:gridCol w:w="2595"/>
        <w:gridCol w:w="2066"/>
      </w:tblGrid>
      <w:tr w14:paraId="57C8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71" w:type="dxa"/>
            <w:noWrap w:val="0"/>
            <w:vAlign w:val="center"/>
          </w:tcPr>
          <w:p w14:paraId="6AE61F56"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145D32F2">
            <w:pPr>
              <w:spacing w:line="400" w:lineRule="exact"/>
              <w:ind w:firstLine="0" w:firstLineChars="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75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71" w:type="dxa"/>
            <w:noWrap w:val="0"/>
            <w:vAlign w:val="center"/>
          </w:tcPr>
          <w:p w14:paraId="74F9921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建议归口业务领域</w:t>
            </w:r>
          </w:p>
          <w:p w14:paraId="73F78F0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(单项选择）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33288903">
            <w:pPr>
              <w:tabs>
                <w:tab w:val="left" w:pos="774"/>
              </w:tabs>
              <w:spacing w:line="400" w:lineRule="exact"/>
              <w:ind w:firstLine="0" w:firstLineChars="0"/>
              <w:jc w:val="left"/>
              <w:rPr>
                <w:rFonts w:hint="default" w:ascii="仿宋_GB2312" w:hAnsi="仿宋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工业（前沿）关键技术攻关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社会发展关键技术攻关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区（境）外合作交流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 xml:space="preserve">人才培养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□其他</w:t>
            </w:r>
          </w:p>
        </w:tc>
      </w:tr>
      <w:tr w14:paraId="410B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71" w:type="dxa"/>
            <w:noWrap w:val="0"/>
            <w:vAlign w:val="center"/>
          </w:tcPr>
          <w:p w14:paraId="392ACCE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</w:rPr>
              <w:t>所属产业领域(单项选择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4FB8A34C">
            <w:pPr>
              <w:spacing w:line="4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</w:rPr>
              <w:t>□有色金属及关键金属材料  □先进新材料（钢铁和硅基材料等）  □现代绿色化工  □人工智能及新一代信息技术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（具身智能及光电信息等）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</w:rPr>
              <w:t xml:space="preserve">  □机械及高端装备制造  □新能源及储能（新能源汽车及电池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</w:rPr>
              <w:t xml:space="preserve">）  □食品加工  □生物医药及健康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</w:rPr>
              <w:t xml:space="preserve">绿色建材及绿色低碳技术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</w:rPr>
              <w:t>海洋经济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 xml:space="preserve">  □其他</w:t>
            </w:r>
          </w:p>
        </w:tc>
      </w:tr>
      <w:tr w14:paraId="63F4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471" w:type="dxa"/>
            <w:noWrap w:val="0"/>
            <w:vAlign w:val="center"/>
          </w:tcPr>
          <w:p w14:paraId="6809EF1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合作方式</w:t>
            </w:r>
          </w:p>
          <w:p w14:paraId="7913DA4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(单项选择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01E49C79">
            <w:pPr>
              <w:spacing w:line="4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□国外(境外)合作  □区外合作  □区内合作  □自主研发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其他</w:t>
            </w:r>
          </w:p>
        </w:tc>
      </w:tr>
      <w:tr w14:paraId="0DEE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471" w:type="dxa"/>
            <w:noWrap w:val="0"/>
            <w:vAlign w:val="center"/>
          </w:tcPr>
          <w:p w14:paraId="7B28386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技术阶段</w:t>
            </w:r>
          </w:p>
          <w:p w14:paraId="388699A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(多项选择)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17724758">
            <w:pPr>
              <w:spacing w:line="4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□基础性研究   □小试阶段   </w:t>
            </w:r>
            <w:r>
              <w:rPr>
                <w:rFonts w:ascii="Wingdings 2" w:hAnsi="Wingdings 2" w:eastAsia="仿宋_GB2312" w:cs="Times New Roman"/>
                <w:color w:val="auto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中试阶段   </w:t>
            </w:r>
            <w:r>
              <w:rPr>
                <w:rFonts w:ascii="Wingdings 2" w:hAnsi="Wingdings 2" w:eastAsia="仿宋_GB2312" w:cs="Times New Roman"/>
                <w:color w:val="auto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应用阶段</w:t>
            </w:r>
          </w:p>
        </w:tc>
      </w:tr>
      <w:tr w14:paraId="23CB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71" w:type="dxa"/>
            <w:noWrap w:val="0"/>
            <w:vAlign w:val="center"/>
          </w:tcPr>
          <w:p w14:paraId="0B2345A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实施年限</w:t>
            </w:r>
          </w:p>
          <w:p w14:paraId="3829692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(单项选择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4CBAEE08">
            <w:pPr>
              <w:spacing w:line="400" w:lineRule="exact"/>
              <w:ind w:firstLine="0" w:firstLineChars="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年  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年   </w:t>
            </w:r>
          </w:p>
        </w:tc>
      </w:tr>
      <w:tr w14:paraId="2BC4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471" w:type="dxa"/>
            <w:noWrap w:val="0"/>
            <w:vAlign w:val="center"/>
          </w:tcPr>
          <w:p w14:paraId="7A472937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研究内容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1FE3AB06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主要阐明项目的研究目标、研究任务、技术路线等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  <w:p w14:paraId="5457E961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注意不写研究背景和目的等无关内容，目标明确，任务清晰。</w:t>
            </w:r>
          </w:p>
        </w:tc>
      </w:tr>
      <w:tr w14:paraId="53C4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471" w:type="dxa"/>
            <w:noWrap w:val="0"/>
            <w:vAlign w:val="center"/>
          </w:tcPr>
          <w:p w14:paraId="7D88FC4C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工作基础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48CF742A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阐明产业已形成的技术成果积累情况，相关工作的最新进展及在国内外相应领域的先进性。（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0A5F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471" w:type="dxa"/>
            <w:noWrap w:val="0"/>
            <w:vAlign w:val="center"/>
          </w:tcPr>
          <w:p w14:paraId="1CB41A35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拟解决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问题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073BAE2D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重点描述项目要解决的关键问题。（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字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77C7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471" w:type="dxa"/>
            <w:noWrap w:val="0"/>
            <w:vAlign w:val="center"/>
          </w:tcPr>
          <w:p w14:paraId="533171D6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考核指标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69E5DBF8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项目实施期间取得的产出和标志性成果，技术产出须体现出核心指标的先进性，要求有经济效益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  <w:p w14:paraId="76B5DFBB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注意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考核指标应与学术界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产业界统一表述、与研究内容一一对应、认定方式描述准确（如专利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申请/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授权、发表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SCI/EI期刊论文、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不用“等”字模糊描述）、具有一定包容性、可量化、可考核。</w:t>
            </w:r>
          </w:p>
        </w:tc>
      </w:tr>
      <w:tr w14:paraId="50DB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471" w:type="dxa"/>
            <w:noWrap w:val="0"/>
            <w:vAlign w:val="center"/>
          </w:tcPr>
          <w:p w14:paraId="6CC75681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标志性成果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08BBDA8A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项目实施所取得的成果在解决关键核心技术难题上的独特效果，相关产品、技术可解决或部分解决当前制约产业发展的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卡脖子”难题。（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548C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restart"/>
            <w:noWrap w:val="0"/>
            <w:vAlign w:val="center"/>
          </w:tcPr>
          <w:p w14:paraId="445C1816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从事该领域研究开发及应用的机构名称（填写1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5个）</w:t>
            </w:r>
          </w:p>
        </w:tc>
        <w:tc>
          <w:tcPr>
            <w:tcW w:w="5374" w:type="dxa"/>
            <w:gridSpan w:val="4"/>
            <w:noWrap w:val="0"/>
            <w:vAlign w:val="center"/>
          </w:tcPr>
          <w:p w14:paraId="4498E35C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单位全称</w:t>
            </w:r>
          </w:p>
        </w:tc>
        <w:tc>
          <w:tcPr>
            <w:tcW w:w="2066" w:type="dxa"/>
            <w:noWrap w:val="0"/>
            <w:vAlign w:val="center"/>
          </w:tcPr>
          <w:p w14:paraId="77B70F92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所属省份</w:t>
            </w:r>
          </w:p>
        </w:tc>
      </w:tr>
      <w:tr w14:paraId="1E19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1A88F78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4"/>
            <w:noWrap w:val="0"/>
            <w:vAlign w:val="center"/>
          </w:tcPr>
          <w:p w14:paraId="4729E2FB">
            <w:pPr>
              <w:spacing w:line="400" w:lineRule="exact"/>
              <w:ind w:firstLine="0" w:firstLineChars="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295EDD5D"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572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18812D1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4"/>
            <w:noWrap w:val="0"/>
            <w:vAlign w:val="center"/>
          </w:tcPr>
          <w:p w14:paraId="4A0D14E5">
            <w:pPr>
              <w:spacing w:line="400" w:lineRule="exact"/>
              <w:ind w:firstLine="0" w:firstLineChars="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70E6574B"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AC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2557956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4"/>
            <w:noWrap w:val="0"/>
            <w:vAlign w:val="center"/>
          </w:tcPr>
          <w:p w14:paraId="0A19B270">
            <w:pPr>
              <w:spacing w:line="400" w:lineRule="exact"/>
              <w:ind w:firstLine="0" w:firstLineChars="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6B6FAD6A"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88B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528D89F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4"/>
            <w:noWrap w:val="0"/>
            <w:vAlign w:val="center"/>
          </w:tcPr>
          <w:p w14:paraId="515A02F9">
            <w:pPr>
              <w:spacing w:line="400" w:lineRule="exact"/>
              <w:ind w:firstLine="0" w:firstLineChars="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2D737D6F"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6A8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 w14:paraId="38EFFD6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374" w:type="dxa"/>
            <w:gridSpan w:val="4"/>
            <w:noWrap w:val="0"/>
            <w:vAlign w:val="center"/>
          </w:tcPr>
          <w:p w14:paraId="1F8B45B0">
            <w:pPr>
              <w:spacing w:line="400" w:lineRule="exact"/>
              <w:ind w:firstLine="0" w:firstLineChars="0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22979C2C"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28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noWrap w:val="0"/>
            <w:vAlign w:val="center"/>
          </w:tcPr>
          <w:p w14:paraId="2C9E48E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经费预算</w:t>
            </w:r>
          </w:p>
          <w:p w14:paraId="2E419F5E">
            <w:pPr>
              <w:spacing w:line="40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2139" w:type="dxa"/>
            <w:noWrap w:val="0"/>
            <w:vAlign w:val="center"/>
          </w:tcPr>
          <w:p w14:paraId="0406420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（注意配套经费要求）</w:t>
            </w:r>
          </w:p>
        </w:tc>
        <w:tc>
          <w:tcPr>
            <w:tcW w:w="3235" w:type="dxa"/>
            <w:gridSpan w:val="3"/>
            <w:noWrap w:val="0"/>
            <w:vAlign w:val="center"/>
          </w:tcPr>
          <w:p w14:paraId="280170D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其中：建议自治区资助经费（万元）</w:t>
            </w:r>
          </w:p>
        </w:tc>
        <w:tc>
          <w:tcPr>
            <w:tcW w:w="2066" w:type="dxa"/>
            <w:noWrap w:val="0"/>
            <w:vAlign w:val="center"/>
          </w:tcPr>
          <w:p w14:paraId="7725E9F7">
            <w:pPr>
              <w:spacing w:line="400" w:lineRule="exact"/>
              <w:ind w:firstLine="0" w:firstLineChars="0"/>
              <w:jc w:val="both"/>
              <w:rPr>
                <w:rFonts w:hint="default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根据不同类别项目按实际填写</w:t>
            </w:r>
          </w:p>
        </w:tc>
      </w:tr>
      <w:tr w14:paraId="0A94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71" w:type="dxa"/>
            <w:noWrap w:val="0"/>
            <w:vAlign w:val="center"/>
          </w:tcPr>
          <w:p w14:paraId="2017D50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>资助方式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383AE03C">
            <w:pPr>
              <w:spacing w:line="4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前资助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 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贷补联动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 xml:space="preserve">   □后补助</w:t>
            </w:r>
            <w:r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自筹</w:t>
            </w:r>
          </w:p>
          <w:p w14:paraId="1F6ED404">
            <w:pPr>
              <w:spacing w:line="4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前资助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</w:rPr>
              <w:t>后补助</w:t>
            </w:r>
            <w:r>
              <w:rPr>
                <w:rFonts w:ascii="仿宋_GB2312" w:hAnsi="仿宋" w:eastAsia="仿宋_GB2312" w:cs="Times New Roman"/>
                <w:color w:val="auto"/>
                <w:sz w:val="28"/>
                <w:szCs w:val="28"/>
              </w:rPr>
              <w:t xml:space="preserve">    </w:t>
            </w:r>
          </w:p>
        </w:tc>
      </w:tr>
      <w:tr w14:paraId="14D5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71" w:type="dxa"/>
            <w:noWrap w:val="0"/>
            <w:vAlign w:val="center"/>
          </w:tcPr>
          <w:p w14:paraId="2180670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</w:rPr>
              <w:t xml:space="preserve">项目是否落地广西  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4B3E76E9">
            <w:pPr>
              <w:spacing w:line="400" w:lineRule="exact"/>
              <w:ind w:firstLine="0" w:firstLineChars="0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□是  落地地市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lang w:val="en-US" w:eastAsia="zh-CN"/>
              </w:rPr>
              <w:t>否 落地省份/地市</w:t>
            </w:r>
            <w:r>
              <w:rPr>
                <w:rFonts w:hint="eastAsia" w:ascii="仿宋_GB2312" w:hAnsi="仿宋" w:eastAsia="仿宋_GB2312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</w:p>
        </w:tc>
      </w:tr>
      <w:tr w14:paraId="762C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1" w:type="dxa"/>
            <w:noWrap w:val="0"/>
            <w:vAlign w:val="center"/>
          </w:tcPr>
          <w:p w14:paraId="122D4A91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建议者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144F2391">
            <w:pPr>
              <w:spacing w:line="400" w:lineRule="exact"/>
              <w:ind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建议须以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名义集中提出，不接受个人建议。</w:t>
            </w:r>
          </w:p>
        </w:tc>
      </w:tr>
      <w:tr w14:paraId="0B3B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471" w:type="dxa"/>
            <w:noWrap w:val="0"/>
            <w:vAlign w:val="center"/>
          </w:tcPr>
          <w:p w14:paraId="0C00D088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24F1F43E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94" w:type="dxa"/>
            <w:gridSpan w:val="2"/>
            <w:noWrap w:val="0"/>
            <w:vAlign w:val="center"/>
          </w:tcPr>
          <w:p w14:paraId="6FE8E066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66" w:type="dxa"/>
            <w:noWrap w:val="0"/>
            <w:vAlign w:val="center"/>
          </w:tcPr>
          <w:p w14:paraId="396D298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6D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471" w:type="dxa"/>
            <w:noWrap w:val="0"/>
            <w:vAlign w:val="center"/>
          </w:tcPr>
          <w:p w14:paraId="63C14F33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1CD801C5">
            <w:pPr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CB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911" w:type="dxa"/>
            <w:gridSpan w:val="6"/>
            <w:noWrap w:val="0"/>
            <w:vAlign w:val="center"/>
          </w:tcPr>
          <w:p w14:paraId="46439C47">
            <w:pPr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企业技术需求应已纳入企业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十五五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发展规划，需经企业首席技术官（CTO）签名后提出，若无CTO则需企业主要负责人签名后提出（请下载模板填写内容签名后上传）。</w:t>
            </w:r>
          </w:p>
        </w:tc>
      </w:tr>
      <w:tr w14:paraId="5CED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250" w:type="dxa"/>
            <w:gridSpan w:val="4"/>
            <w:noWrap w:val="0"/>
            <w:vAlign w:val="center"/>
          </w:tcPr>
          <w:p w14:paraId="465F4A05">
            <w:pPr>
              <w:spacing w:line="400" w:lineRule="exact"/>
              <w:ind w:firstLine="0" w:firstLineChars="0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是否有签名文件：□是</w:t>
            </w: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□否</w:t>
            </w:r>
          </w:p>
        </w:tc>
        <w:tc>
          <w:tcPr>
            <w:tcW w:w="4661" w:type="dxa"/>
            <w:gridSpan w:val="2"/>
            <w:noWrap w:val="0"/>
            <w:vAlign w:val="center"/>
          </w:tcPr>
          <w:p w14:paraId="70C820A6">
            <w:pPr>
              <w:spacing w:line="400" w:lineRule="exact"/>
              <w:ind w:firstLine="0" w:firstLineChars="0"/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签名附件：</w:t>
            </w:r>
          </w:p>
        </w:tc>
      </w:tr>
    </w:tbl>
    <w:p w14:paraId="67E5132D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54F06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2136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2136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F07C8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85D24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C85D24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AF35FEF"/>
    <w:rsid w:val="5CC44C22"/>
    <w:rsid w:val="5F2A78FD"/>
    <w:rsid w:val="642971E3"/>
    <w:rsid w:val="6592090D"/>
    <w:rsid w:val="66C9548A"/>
    <w:rsid w:val="6D7F6622"/>
    <w:rsid w:val="75477E01"/>
    <w:rsid w:val="79CAD12D"/>
    <w:rsid w:val="7BF713E3"/>
    <w:rsid w:val="BDFF21EC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Char Char Char2 Char"/>
    <w:basedOn w:val="1"/>
    <w:qFormat/>
    <w:uiPriority w:val="0"/>
    <w:pPr>
      <w:tabs>
        <w:tab w:val="left" w:pos="360"/>
      </w:tabs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3</Pages>
  <Words>615</Words>
  <Characters>630</Characters>
  <Lines>1</Lines>
  <Paragraphs>1</Paragraphs>
  <TotalTime>13.6666666666667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2020-03-14T00:33:00Z</dcterms:created>
  <dc:creator>梁晖</dc:creator>
  <cp:lastModifiedBy>墨迹夏子</cp:lastModifiedBy>
  <cp:lastPrinted>2020-06-04T02:53:00Z</cp:lastPrinted>
  <dcterms:modified xsi:type="dcterms:W3CDTF">2026-03-26T07:36:11Z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D9EF227A7181401B8826300924024CE1_13</vt:lpwstr>
  </property>
</Properties>
</file>